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CF" w:rsidRPr="007172B6" w:rsidRDefault="00001DE7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 Контрольно-счетной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муниципального образования городское поселение </w:t>
      </w:r>
      <w:r w:rsidR="0000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4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</w:t>
      </w:r>
      <w:r w:rsidR="00BA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BD74FE" w:rsidRPr="00BD74FE" w:rsidRDefault="00BD74FE" w:rsidP="00AB383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Деятельность </w:t>
      </w:r>
      <w:r w:rsidRPr="00AB3833">
        <w:rPr>
          <w:color w:val="000000"/>
        </w:rPr>
        <w:t>Контрольно-счетной комиссии муниципального образования городское поселение «Город Малоярославец» (далее – КСК)</w:t>
      </w:r>
      <w:r w:rsidRPr="00BD74FE">
        <w:rPr>
          <w:color w:val="000000"/>
        </w:rPr>
        <w:t xml:space="preserve"> </w:t>
      </w:r>
      <w:r w:rsidRPr="00AB3833">
        <w:rPr>
          <w:color w:val="000000"/>
        </w:rPr>
        <w:t>в1-м квартале текущего года</w:t>
      </w:r>
      <w:r>
        <w:rPr>
          <w:color w:val="000000"/>
        </w:rPr>
        <w:t xml:space="preserve"> </w:t>
      </w:r>
      <w:r w:rsidRPr="00BD74FE">
        <w:rPr>
          <w:color w:val="000000"/>
          <w:shd w:val="clear" w:color="auto" w:fill="FFFFFF"/>
        </w:rPr>
        <w:t>была сосредоточена на экспертно-аналитической и контрольной работе</w:t>
      </w:r>
      <w:r>
        <w:rPr>
          <w:color w:val="000000"/>
          <w:shd w:val="clear" w:color="auto" w:fill="FFFFFF"/>
        </w:rPr>
        <w:t>.</w:t>
      </w:r>
    </w:p>
    <w:p w:rsidR="00295EAC" w:rsidRPr="00AB3833" w:rsidRDefault="00295EAC" w:rsidP="00AB38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B3833">
        <w:rPr>
          <w:color w:val="000000"/>
        </w:rPr>
        <w:t>В рамках экспертно-аналитической работы КС</w:t>
      </w:r>
      <w:r w:rsidR="00BA75E1">
        <w:rPr>
          <w:color w:val="000000"/>
        </w:rPr>
        <w:t>К</w:t>
      </w:r>
      <w:r w:rsidRPr="00AB3833">
        <w:rPr>
          <w:color w:val="000000"/>
        </w:rPr>
        <w:t xml:space="preserve"> были подготовлены:</w:t>
      </w:r>
    </w:p>
    <w:p w:rsidR="00295EAC" w:rsidRDefault="000A40CD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A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</w:t>
      </w:r>
      <w:r w:rsidR="00FF394B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внесение изменений и дополнений в бюджет муниципального образования городское поселение «Город Малоярославец» на 20</w:t>
      </w:r>
      <w:r w:rsidR="00BA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BA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202</w:t>
      </w:r>
      <w:r w:rsidR="00BA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годов.</w:t>
      </w:r>
    </w:p>
    <w:p w:rsidR="00BD74FE" w:rsidRPr="00AB3833" w:rsidRDefault="00BD74FE" w:rsidP="00F257D7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B3833">
        <w:rPr>
          <w:color w:val="000000"/>
        </w:rPr>
        <w:t>В</w:t>
      </w:r>
      <w:r>
        <w:rPr>
          <w:color w:val="000000"/>
        </w:rPr>
        <w:t xml:space="preserve"> </w:t>
      </w:r>
      <w:r w:rsidRPr="00AB3833">
        <w:rPr>
          <w:color w:val="000000"/>
        </w:rPr>
        <w:t xml:space="preserve">1-м квартале текущего года было проведено </w:t>
      </w:r>
      <w:r w:rsidR="00BA75E1">
        <w:rPr>
          <w:color w:val="000000"/>
        </w:rPr>
        <w:t>1</w:t>
      </w:r>
      <w:r w:rsidRPr="00AB3833">
        <w:rPr>
          <w:color w:val="000000"/>
        </w:rPr>
        <w:t xml:space="preserve"> контрольн</w:t>
      </w:r>
      <w:r w:rsidR="00BA75E1">
        <w:rPr>
          <w:color w:val="000000"/>
        </w:rPr>
        <w:t>ое</w:t>
      </w:r>
      <w:r w:rsidRPr="00AB3833">
        <w:rPr>
          <w:color w:val="000000"/>
        </w:rPr>
        <w:t xml:space="preserve"> мероприяти</w:t>
      </w:r>
      <w:r w:rsidR="00BA75E1">
        <w:rPr>
          <w:color w:val="000000"/>
        </w:rPr>
        <w:t>е</w:t>
      </w:r>
      <w:r w:rsidR="00F257D7">
        <w:rPr>
          <w:color w:val="000000"/>
        </w:rPr>
        <w:t>:</w:t>
      </w:r>
    </w:p>
    <w:p w:rsidR="00F257D7" w:rsidRDefault="00BD74FE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«П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соблюдения условий получения и эффективного использования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Унитарного муниципального предприятия «Коммунальные электрические и тепловые сети».</w:t>
      </w:r>
    </w:p>
    <w:p w:rsidR="00BA75E1" w:rsidRPr="00BA75E1" w:rsidRDefault="00F257D7" w:rsidP="00BA75E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в 1 квартале текущего года </w:t>
      </w:r>
      <w:r w:rsidR="00BA75E1" w:rsidRPr="00BA75E1">
        <w:rPr>
          <w:rFonts w:ascii="Times New Roman" w:hAnsi="Times New Roman" w:cs="Times New Roman"/>
          <w:sz w:val="24"/>
          <w:szCs w:val="24"/>
        </w:rPr>
        <w:t xml:space="preserve">во исполнение писем Управления Федерального казначейства по Калужской области от 10.03.2020 г. № 37-11-45/21-1022, Министерства Финансов Калужской области от 18.03.2020 № 08-02/2193-20, </w:t>
      </w:r>
      <w:proofErr w:type="spellStart"/>
      <w:r w:rsidR="00BA75E1" w:rsidRPr="00BA75E1">
        <w:rPr>
          <w:rFonts w:ascii="Times New Roman" w:hAnsi="Times New Roman" w:cs="Times New Roman"/>
          <w:sz w:val="24"/>
          <w:szCs w:val="24"/>
        </w:rPr>
        <w:t>Малоярославецкой</w:t>
      </w:r>
      <w:proofErr w:type="spellEnd"/>
      <w:r w:rsidR="00BA75E1" w:rsidRPr="00BA75E1">
        <w:rPr>
          <w:rFonts w:ascii="Times New Roman" w:hAnsi="Times New Roman" w:cs="Times New Roman"/>
          <w:sz w:val="24"/>
          <w:szCs w:val="24"/>
        </w:rPr>
        <w:t xml:space="preserve"> районной администрации муниципального района «</w:t>
      </w:r>
      <w:proofErr w:type="spellStart"/>
      <w:r w:rsidR="00BA75E1" w:rsidRPr="00BA75E1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="00BA75E1" w:rsidRPr="00BA75E1">
        <w:rPr>
          <w:rFonts w:ascii="Times New Roman" w:hAnsi="Times New Roman" w:cs="Times New Roman"/>
          <w:sz w:val="24"/>
          <w:szCs w:val="24"/>
        </w:rPr>
        <w:t xml:space="preserve"> район» от 30.03.2020 № 94, части 3 статьи 8 Федерального закона «О порядке рассмотрения обращений граждан Российской Федерации», статьи 22 Устава муниципального образования городское поселение «Город Малоярославец» КСК начала проверку правонарушений, предусмотренных ч. 8 ст. 7.32 Кодекса Российской Федерации об административных правонарушениях.</w:t>
      </w:r>
    </w:p>
    <w:p w:rsidR="000A40CD" w:rsidRPr="00AB3833" w:rsidRDefault="004541C3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Аудит в сфере закупок, в соответствии со статьей 98 Федерального закона </w:t>
      </w:r>
      <w:r w:rsidRPr="00AB3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05.04.2013 № 44-ФЗ «О контрактной системе в сфере закупок товаров, работ, услуг для обеспечения государственных и муниципальных нужд» (далее - Федеральный закон </w:t>
      </w:r>
      <w:r w:rsidRPr="00AB3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 44-ФЗ), проводился КСК в рамках контрольн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 w:rsidR="00204C9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40CD" w:rsidRPr="00AB3833" w:rsidRDefault="0058756A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контрольного мероприятия «</w:t>
      </w:r>
      <w:r w:rsidR="0083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</w:t>
      </w:r>
      <w:r w:rsidR="00835AB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</w:t>
      </w:r>
      <w:r w:rsidR="0083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5ABA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условий получения и эффективного использования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Унитарного муниципального предприятия «Коммунальные электрические и тепловые сети» </w:t>
      </w:r>
      <w:r w:rsidR="008F23E7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установлено следующее:</w:t>
      </w:r>
    </w:p>
    <w:p w:rsidR="00835ABA" w:rsidRPr="00835ABA" w:rsidRDefault="00835ABA" w:rsidP="0083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F00D0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35ABA">
        <w:rPr>
          <w:rFonts w:ascii="Times New Roman" w:hAnsi="Times New Roman" w:cs="Times New Roman"/>
          <w:sz w:val="24"/>
          <w:szCs w:val="24"/>
        </w:rPr>
        <w:t>ецелевого расходования бюджетных средств за проверяемый период не установлено;</w:t>
      </w:r>
    </w:p>
    <w:p w:rsidR="00835ABA" w:rsidRPr="00F00D02" w:rsidRDefault="00835ABA" w:rsidP="00835ABA">
      <w:pPr>
        <w:pStyle w:val="ConsPlusTitle"/>
        <w:widowControl/>
        <w:ind w:right="-1" w:firstLine="708"/>
        <w:jc w:val="both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-</w:t>
      </w:r>
      <w:r w:rsidRPr="00F00D02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в</w:t>
      </w:r>
      <w:r w:rsidRPr="00F00D02">
        <w:rPr>
          <w:b w:val="0"/>
          <w:bCs w:val="0"/>
          <w:sz w:val="24"/>
          <w:szCs w:val="24"/>
        </w:rPr>
        <w:t xml:space="preserve"> нарушение</w:t>
      </w:r>
      <w:r w:rsidRPr="00F00D02">
        <w:rPr>
          <w:b w:val="0"/>
          <w:sz w:val="24"/>
          <w:szCs w:val="24"/>
        </w:rPr>
        <w:t xml:space="preserve"> требований </w:t>
      </w:r>
      <w:proofErr w:type="spellStart"/>
      <w:r w:rsidRPr="00F00D02">
        <w:rPr>
          <w:b w:val="0"/>
          <w:sz w:val="24"/>
          <w:szCs w:val="24"/>
        </w:rPr>
        <w:t>абз</w:t>
      </w:r>
      <w:proofErr w:type="spellEnd"/>
      <w:r w:rsidRPr="00F00D02">
        <w:rPr>
          <w:b w:val="0"/>
          <w:sz w:val="24"/>
          <w:szCs w:val="24"/>
        </w:rPr>
        <w:t>. 7 п. 3 ст. 9</w:t>
      </w:r>
      <w:r w:rsidRPr="00F00D02">
        <w:rPr>
          <w:sz w:val="24"/>
          <w:szCs w:val="24"/>
        </w:rPr>
        <w:t xml:space="preserve"> </w:t>
      </w:r>
      <w:r w:rsidRPr="00F00D02">
        <w:rPr>
          <w:b w:val="0"/>
          <w:sz w:val="24"/>
          <w:szCs w:val="24"/>
        </w:rPr>
        <w:t>Федерального закона от 14.11.2002</w:t>
      </w:r>
      <w:r w:rsidRPr="00F00D02">
        <w:rPr>
          <w:b w:val="0"/>
          <w:sz w:val="24"/>
          <w:szCs w:val="24"/>
        </w:rPr>
        <w:br/>
        <w:t xml:space="preserve"> № 161-ФЗ «О государственных и муниципальных унитарных предприятиях» (далее – Федеральный закон № 161-ФЗ), в п. 5.2 Устава не содержится непосредственно порядок заключения, изменения и прекращения трудового договора с директором в соответствии с трудовым </w:t>
      </w:r>
      <w:hyperlink r:id="rId8" w:history="1">
        <w:r w:rsidRPr="00F00D02">
          <w:rPr>
            <w:b w:val="0"/>
            <w:sz w:val="24"/>
            <w:szCs w:val="24"/>
          </w:rPr>
          <w:t>законодательством</w:t>
        </w:r>
      </w:hyperlink>
      <w:r w:rsidRPr="00F00D02">
        <w:rPr>
          <w:b w:val="0"/>
          <w:sz w:val="24"/>
          <w:szCs w:val="24"/>
        </w:rPr>
        <w:t xml:space="preserve"> и иными содержащими нормы трудового прав</w:t>
      </w:r>
      <w:r>
        <w:rPr>
          <w:b w:val="0"/>
          <w:sz w:val="24"/>
          <w:szCs w:val="24"/>
        </w:rPr>
        <w:t>а нормативными правовыми актами.</w:t>
      </w:r>
      <w:proofErr w:type="gramEnd"/>
    </w:p>
    <w:p w:rsidR="00835ABA" w:rsidRPr="00F00D02" w:rsidRDefault="00835ABA" w:rsidP="00835ABA">
      <w:pPr>
        <w:pStyle w:val="ConsPlusNormal"/>
        <w:ind w:firstLine="708"/>
        <w:jc w:val="both"/>
        <w:rPr>
          <w:bCs/>
          <w:i/>
        </w:rPr>
      </w:pPr>
      <w:r w:rsidRPr="00F00D02">
        <w:t xml:space="preserve">Подобное же </w:t>
      </w:r>
      <w:r w:rsidRPr="00F00D02">
        <w:rPr>
          <w:bCs/>
        </w:rPr>
        <w:t>замечание о</w:t>
      </w:r>
      <w:r w:rsidRPr="00F00D02">
        <w:t xml:space="preserve">тносится и к содержанию Устава, в части отсутствия в нем, в нарушение требований </w:t>
      </w:r>
      <w:proofErr w:type="spellStart"/>
      <w:r w:rsidRPr="00F00D02">
        <w:t>абз</w:t>
      </w:r>
      <w:proofErr w:type="spellEnd"/>
      <w:r w:rsidRPr="00F00D02">
        <w:t xml:space="preserve">. 8 п. 3 ст. 9 Федерального закона № 161-ФЗ, использования фондов, созданных </w:t>
      </w:r>
      <w:r w:rsidRPr="00F00D02">
        <w:rPr>
          <w:bCs/>
        </w:rPr>
        <w:t>УМП «Коммунальные электрические и тепловые сети»</w:t>
      </w:r>
      <w:r>
        <w:rPr>
          <w:bCs/>
        </w:rPr>
        <w:t>.</w:t>
      </w:r>
      <w:r w:rsidRPr="00F00D02">
        <w:rPr>
          <w:bCs/>
        </w:rPr>
        <w:t xml:space="preserve"> </w:t>
      </w:r>
    </w:p>
    <w:p w:rsidR="00835ABA" w:rsidRPr="00F00D02" w:rsidRDefault="00835ABA" w:rsidP="00835ABA">
      <w:pPr>
        <w:pStyle w:val="ConsPlusNormal"/>
        <w:ind w:firstLine="708"/>
        <w:jc w:val="both"/>
        <w:rPr>
          <w:i/>
        </w:rPr>
      </w:pPr>
      <w:r>
        <w:t>-</w:t>
      </w:r>
      <w:r w:rsidRPr="00F00D02">
        <w:t xml:space="preserve"> </w:t>
      </w:r>
      <w:r>
        <w:t>в</w:t>
      </w:r>
      <w:r w:rsidRPr="00F00D02">
        <w:t xml:space="preserve"> нарушение статьи 131 Гражданского кодекса Российской Федерации, статьи 4 Федерального закона от 21.07.1997 № 122-ФЗ «О государственной регистрации прав на недвижимое имущество и сделок с ним» на здание котельной микрорайона </w:t>
      </w:r>
      <w:proofErr w:type="spellStart"/>
      <w:r w:rsidRPr="00F00D02">
        <w:t>Маклино</w:t>
      </w:r>
      <w:proofErr w:type="spellEnd"/>
      <w:r w:rsidRPr="00F00D02">
        <w:t xml:space="preserve"> Предприятием не осуществлена государственная регистрац</w:t>
      </w:r>
      <w:r>
        <w:t>ия права хозяйственного ведения.</w:t>
      </w:r>
    </w:p>
    <w:p w:rsidR="00835ABA" w:rsidRDefault="00835ABA" w:rsidP="008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5ABA">
        <w:rPr>
          <w:rFonts w:ascii="Times New Roman" w:hAnsi="Times New Roman" w:cs="Times New Roman"/>
          <w:sz w:val="24"/>
          <w:szCs w:val="24"/>
        </w:rPr>
        <w:t>роверкой установлено наличие за Предприятием задолженности в бюджет Администрации муниципального образования городское поселение «Город Малоярославец» за 2019 год в сумме 176 898,39 рублей за арендуемые земельные участки.</w:t>
      </w:r>
    </w:p>
    <w:p w:rsidR="000124AB" w:rsidRPr="000124AB" w:rsidRDefault="000124AB" w:rsidP="008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планом работы КС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2020 год был подготовлен Отчет о деятельности КС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2019 год, который был рассмотрен на очередном заседании и утвержден Решением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Городской Думы муниципального образования городское поселение «Город Малоярославец»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.03.2020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511</w:t>
      </w:r>
      <w:r w:rsidRPr="000124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124AB" w:rsidRPr="000124AB" w:rsidSect="00CB46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68" w:rsidRDefault="001C5068" w:rsidP="00CB46F0">
      <w:pPr>
        <w:spacing w:after="0" w:line="240" w:lineRule="auto"/>
      </w:pPr>
      <w:r>
        <w:separator/>
      </w:r>
    </w:p>
  </w:endnote>
  <w:endnote w:type="continuationSeparator" w:id="0">
    <w:p w:rsidR="001C5068" w:rsidRDefault="001C5068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68" w:rsidRDefault="001C5068" w:rsidP="00CB46F0">
      <w:pPr>
        <w:spacing w:after="0" w:line="240" w:lineRule="auto"/>
      </w:pPr>
      <w:r>
        <w:separator/>
      </w:r>
    </w:p>
  </w:footnote>
  <w:footnote w:type="continuationSeparator" w:id="0">
    <w:p w:rsidR="001C5068" w:rsidRDefault="001C5068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4547"/>
      <w:docPartObj>
        <w:docPartGallery w:val="Page Numbers (Top of Page)"/>
        <w:docPartUnique/>
      </w:docPartObj>
    </w:sdtPr>
    <w:sdtContent>
      <w:p w:rsidR="00962B10" w:rsidRDefault="00E22E08">
        <w:pPr>
          <w:pStyle w:val="a6"/>
          <w:jc w:val="center"/>
        </w:pPr>
        <w:fldSimple w:instr=" PAGE   \* MERGEFORMAT ">
          <w:r w:rsidR="00D44A18">
            <w:rPr>
              <w:noProof/>
            </w:rPr>
            <w:t>2</w:t>
          </w:r>
        </w:fldSimple>
      </w:p>
    </w:sdtContent>
  </w:sdt>
  <w:p w:rsidR="00962B10" w:rsidRDefault="00962B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A9"/>
    <w:rsid w:val="00000339"/>
    <w:rsid w:val="00001DE7"/>
    <w:rsid w:val="0000378E"/>
    <w:rsid w:val="000049AC"/>
    <w:rsid w:val="000124AB"/>
    <w:rsid w:val="00014044"/>
    <w:rsid w:val="00014DC3"/>
    <w:rsid w:val="000302A0"/>
    <w:rsid w:val="000453CA"/>
    <w:rsid w:val="0004644F"/>
    <w:rsid w:val="00062EC3"/>
    <w:rsid w:val="00067857"/>
    <w:rsid w:val="00072070"/>
    <w:rsid w:val="00072DD4"/>
    <w:rsid w:val="0009652A"/>
    <w:rsid w:val="000A198C"/>
    <w:rsid w:val="000A33A7"/>
    <w:rsid w:val="000A40CD"/>
    <w:rsid w:val="000B1C75"/>
    <w:rsid w:val="000C14BE"/>
    <w:rsid w:val="000C3C52"/>
    <w:rsid w:val="000D5CEE"/>
    <w:rsid w:val="001070DF"/>
    <w:rsid w:val="001078DF"/>
    <w:rsid w:val="00110A36"/>
    <w:rsid w:val="00111367"/>
    <w:rsid w:val="0011160E"/>
    <w:rsid w:val="00115757"/>
    <w:rsid w:val="00130467"/>
    <w:rsid w:val="00133564"/>
    <w:rsid w:val="00135C7B"/>
    <w:rsid w:val="00140077"/>
    <w:rsid w:val="00155C04"/>
    <w:rsid w:val="00177D82"/>
    <w:rsid w:val="0018262D"/>
    <w:rsid w:val="001865FF"/>
    <w:rsid w:val="001B2C9F"/>
    <w:rsid w:val="001C0E11"/>
    <w:rsid w:val="001C4B67"/>
    <w:rsid w:val="001C5068"/>
    <w:rsid w:val="001E33F4"/>
    <w:rsid w:val="001E3CDD"/>
    <w:rsid w:val="001E3FD4"/>
    <w:rsid w:val="001F094E"/>
    <w:rsid w:val="001F0C53"/>
    <w:rsid w:val="001F4352"/>
    <w:rsid w:val="00204C9A"/>
    <w:rsid w:val="00207C04"/>
    <w:rsid w:val="00215FF2"/>
    <w:rsid w:val="002368CB"/>
    <w:rsid w:val="00237719"/>
    <w:rsid w:val="002377B8"/>
    <w:rsid w:val="00251F52"/>
    <w:rsid w:val="00254500"/>
    <w:rsid w:val="00262B37"/>
    <w:rsid w:val="00286AEC"/>
    <w:rsid w:val="00295EAC"/>
    <w:rsid w:val="002A62CC"/>
    <w:rsid w:val="002B1BC6"/>
    <w:rsid w:val="002B714E"/>
    <w:rsid w:val="002E6952"/>
    <w:rsid w:val="002F367C"/>
    <w:rsid w:val="002F58C9"/>
    <w:rsid w:val="00301B74"/>
    <w:rsid w:val="003119E3"/>
    <w:rsid w:val="00311F7B"/>
    <w:rsid w:val="00313EF6"/>
    <w:rsid w:val="00336FEE"/>
    <w:rsid w:val="00370A8E"/>
    <w:rsid w:val="003B37AB"/>
    <w:rsid w:val="003B7050"/>
    <w:rsid w:val="003B7677"/>
    <w:rsid w:val="003B7ACE"/>
    <w:rsid w:val="003C1CF4"/>
    <w:rsid w:val="003C69EB"/>
    <w:rsid w:val="003D2241"/>
    <w:rsid w:val="003D289D"/>
    <w:rsid w:val="003D6FB5"/>
    <w:rsid w:val="003E28FA"/>
    <w:rsid w:val="0041070B"/>
    <w:rsid w:val="00415884"/>
    <w:rsid w:val="00433510"/>
    <w:rsid w:val="004541C3"/>
    <w:rsid w:val="00467542"/>
    <w:rsid w:val="00467943"/>
    <w:rsid w:val="004701E3"/>
    <w:rsid w:val="00471A2F"/>
    <w:rsid w:val="00486668"/>
    <w:rsid w:val="00494CA9"/>
    <w:rsid w:val="004A28C9"/>
    <w:rsid w:val="004A7352"/>
    <w:rsid w:val="004C1890"/>
    <w:rsid w:val="004D276D"/>
    <w:rsid w:val="004D60E2"/>
    <w:rsid w:val="004F1E60"/>
    <w:rsid w:val="005110E9"/>
    <w:rsid w:val="00516FE0"/>
    <w:rsid w:val="00532223"/>
    <w:rsid w:val="00556833"/>
    <w:rsid w:val="00563121"/>
    <w:rsid w:val="00563B59"/>
    <w:rsid w:val="00573A94"/>
    <w:rsid w:val="005750E9"/>
    <w:rsid w:val="0058756A"/>
    <w:rsid w:val="00590E64"/>
    <w:rsid w:val="00594821"/>
    <w:rsid w:val="005A2E0E"/>
    <w:rsid w:val="005B0D1D"/>
    <w:rsid w:val="005B31FC"/>
    <w:rsid w:val="005C47FE"/>
    <w:rsid w:val="005D05FE"/>
    <w:rsid w:val="005D5CB9"/>
    <w:rsid w:val="005E0B67"/>
    <w:rsid w:val="005E1B96"/>
    <w:rsid w:val="005F5759"/>
    <w:rsid w:val="00601E57"/>
    <w:rsid w:val="00603E35"/>
    <w:rsid w:val="006074EE"/>
    <w:rsid w:val="00634C89"/>
    <w:rsid w:val="006408A6"/>
    <w:rsid w:val="00643897"/>
    <w:rsid w:val="00644598"/>
    <w:rsid w:val="0068620E"/>
    <w:rsid w:val="006918F5"/>
    <w:rsid w:val="006B3701"/>
    <w:rsid w:val="006B67FD"/>
    <w:rsid w:val="006D67F9"/>
    <w:rsid w:val="006F5F3D"/>
    <w:rsid w:val="00700684"/>
    <w:rsid w:val="007124D0"/>
    <w:rsid w:val="00721AAE"/>
    <w:rsid w:val="00726838"/>
    <w:rsid w:val="00746D50"/>
    <w:rsid w:val="00755C6F"/>
    <w:rsid w:val="00763B06"/>
    <w:rsid w:val="00764962"/>
    <w:rsid w:val="00764AD9"/>
    <w:rsid w:val="00766C41"/>
    <w:rsid w:val="00772F70"/>
    <w:rsid w:val="00775941"/>
    <w:rsid w:val="007905DB"/>
    <w:rsid w:val="007919A2"/>
    <w:rsid w:val="007D4970"/>
    <w:rsid w:val="007D78F4"/>
    <w:rsid w:val="007F179A"/>
    <w:rsid w:val="008014AD"/>
    <w:rsid w:val="00802438"/>
    <w:rsid w:val="00806897"/>
    <w:rsid w:val="008128E7"/>
    <w:rsid w:val="00814681"/>
    <w:rsid w:val="00817D55"/>
    <w:rsid w:val="00827392"/>
    <w:rsid w:val="00835ABA"/>
    <w:rsid w:val="0085739E"/>
    <w:rsid w:val="008624BC"/>
    <w:rsid w:val="008C6AFF"/>
    <w:rsid w:val="008D21D3"/>
    <w:rsid w:val="008D7659"/>
    <w:rsid w:val="008F23E7"/>
    <w:rsid w:val="008F5FD9"/>
    <w:rsid w:val="008F7329"/>
    <w:rsid w:val="009010A8"/>
    <w:rsid w:val="0090271D"/>
    <w:rsid w:val="00910B12"/>
    <w:rsid w:val="00917054"/>
    <w:rsid w:val="00925E7C"/>
    <w:rsid w:val="009352B8"/>
    <w:rsid w:val="009358BE"/>
    <w:rsid w:val="00944050"/>
    <w:rsid w:val="0095312D"/>
    <w:rsid w:val="00962B10"/>
    <w:rsid w:val="0096772E"/>
    <w:rsid w:val="00982998"/>
    <w:rsid w:val="009A144C"/>
    <w:rsid w:val="009B0189"/>
    <w:rsid w:val="009C312A"/>
    <w:rsid w:val="009C5D8A"/>
    <w:rsid w:val="009E0359"/>
    <w:rsid w:val="009E2F26"/>
    <w:rsid w:val="00A10941"/>
    <w:rsid w:val="00A15C6A"/>
    <w:rsid w:val="00A20677"/>
    <w:rsid w:val="00A30A6A"/>
    <w:rsid w:val="00A50D8D"/>
    <w:rsid w:val="00A737E7"/>
    <w:rsid w:val="00A82193"/>
    <w:rsid w:val="00A8492B"/>
    <w:rsid w:val="00AA6B64"/>
    <w:rsid w:val="00AB3833"/>
    <w:rsid w:val="00AC139D"/>
    <w:rsid w:val="00AE052F"/>
    <w:rsid w:val="00AE5A62"/>
    <w:rsid w:val="00B0302B"/>
    <w:rsid w:val="00B14FB9"/>
    <w:rsid w:val="00B21A76"/>
    <w:rsid w:val="00B37CFE"/>
    <w:rsid w:val="00B37DA7"/>
    <w:rsid w:val="00B43086"/>
    <w:rsid w:val="00B46C4C"/>
    <w:rsid w:val="00B73639"/>
    <w:rsid w:val="00B73DF7"/>
    <w:rsid w:val="00B74F41"/>
    <w:rsid w:val="00B83BE1"/>
    <w:rsid w:val="00BA38FF"/>
    <w:rsid w:val="00BA75E1"/>
    <w:rsid w:val="00BB67FC"/>
    <w:rsid w:val="00BB7979"/>
    <w:rsid w:val="00BC106D"/>
    <w:rsid w:val="00BC41E0"/>
    <w:rsid w:val="00BC5C02"/>
    <w:rsid w:val="00BC72E6"/>
    <w:rsid w:val="00BD44EB"/>
    <w:rsid w:val="00BD74FE"/>
    <w:rsid w:val="00BE6D18"/>
    <w:rsid w:val="00BF1B73"/>
    <w:rsid w:val="00BF30F2"/>
    <w:rsid w:val="00C0309D"/>
    <w:rsid w:val="00C03DC9"/>
    <w:rsid w:val="00C04C67"/>
    <w:rsid w:val="00C069D2"/>
    <w:rsid w:val="00C309BD"/>
    <w:rsid w:val="00C3251A"/>
    <w:rsid w:val="00C61CD0"/>
    <w:rsid w:val="00C644D0"/>
    <w:rsid w:val="00C82D25"/>
    <w:rsid w:val="00C86C63"/>
    <w:rsid w:val="00C95446"/>
    <w:rsid w:val="00CB46F0"/>
    <w:rsid w:val="00CB517E"/>
    <w:rsid w:val="00CC008A"/>
    <w:rsid w:val="00CE13F1"/>
    <w:rsid w:val="00D017BE"/>
    <w:rsid w:val="00D13B3D"/>
    <w:rsid w:val="00D233CA"/>
    <w:rsid w:val="00D30DBA"/>
    <w:rsid w:val="00D317C1"/>
    <w:rsid w:val="00D320B2"/>
    <w:rsid w:val="00D33078"/>
    <w:rsid w:val="00D35218"/>
    <w:rsid w:val="00D37D86"/>
    <w:rsid w:val="00D44A18"/>
    <w:rsid w:val="00D609E2"/>
    <w:rsid w:val="00DA01D2"/>
    <w:rsid w:val="00DA2CA5"/>
    <w:rsid w:val="00DB19F4"/>
    <w:rsid w:val="00DC0F22"/>
    <w:rsid w:val="00DE105D"/>
    <w:rsid w:val="00DE2E66"/>
    <w:rsid w:val="00DF6E26"/>
    <w:rsid w:val="00E01C7B"/>
    <w:rsid w:val="00E1125A"/>
    <w:rsid w:val="00E22E08"/>
    <w:rsid w:val="00E40507"/>
    <w:rsid w:val="00E52288"/>
    <w:rsid w:val="00E64544"/>
    <w:rsid w:val="00E90EB4"/>
    <w:rsid w:val="00EA08CB"/>
    <w:rsid w:val="00EA712C"/>
    <w:rsid w:val="00EC65F7"/>
    <w:rsid w:val="00ED30AC"/>
    <w:rsid w:val="00ED6024"/>
    <w:rsid w:val="00EE431C"/>
    <w:rsid w:val="00EF6BB4"/>
    <w:rsid w:val="00EF7BB2"/>
    <w:rsid w:val="00F1314C"/>
    <w:rsid w:val="00F179D4"/>
    <w:rsid w:val="00F257D7"/>
    <w:rsid w:val="00F31C0B"/>
    <w:rsid w:val="00F53E6E"/>
    <w:rsid w:val="00F54647"/>
    <w:rsid w:val="00F721C1"/>
    <w:rsid w:val="00F93A29"/>
    <w:rsid w:val="00F95092"/>
    <w:rsid w:val="00F95C5D"/>
    <w:rsid w:val="00F97C01"/>
    <w:rsid w:val="00FA0FCF"/>
    <w:rsid w:val="00FA7772"/>
    <w:rsid w:val="00FD2787"/>
    <w:rsid w:val="00FD667F"/>
    <w:rsid w:val="00FE448E"/>
    <w:rsid w:val="00FE7831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paragraph" w:styleId="1">
    <w:name w:val="heading 1"/>
    <w:basedOn w:val="a"/>
    <w:link w:val="10"/>
    <w:uiPriority w:val="9"/>
    <w:qFormat/>
    <w:rsid w:val="00A5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800BD9EEFF6DCE28C42F43B389FBFFABDB824189185749BF31EE6996D83FC872AF44601BF0F93XAv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6F93-8EDC-4156-B987-A00921E2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2017-10-19T10:15:00Z</cp:lastPrinted>
  <dcterms:created xsi:type="dcterms:W3CDTF">2020-07-03T05:35:00Z</dcterms:created>
  <dcterms:modified xsi:type="dcterms:W3CDTF">2020-07-20T07:59:00Z</dcterms:modified>
</cp:coreProperties>
</file>